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17F" w:rsidRPr="00AD1CE3" w:rsidRDefault="00F5517F" w:rsidP="00F5517F">
      <w:pPr>
        <w:shd w:val="clear" w:color="auto" w:fill="FFFFFF"/>
        <w:spacing w:after="0" w:line="315" w:lineRule="atLeast"/>
        <w:ind w:firstLine="284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D1CE3">
        <w:rPr>
          <w:rFonts w:ascii="Times New Roman" w:eastAsia="Times New Roman" w:hAnsi="Times New Roman" w:cs="Times New Roman"/>
          <w:b/>
          <w:bCs/>
          <w:color w:val="000000" w:themeColor="text1"/>
          <w:sz w:val="26"/>
        </w:rPr>
        <w:t xml:space="preserve">Конспект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</w:rPr>
        <w:t>НОД</w:t>
      </w:r>
      <w:r w:rsidRPr="00AD1CE3">
        <w:rPr>
          <w:rFonts w:ascii="Times New Roman" w:eastAsia="Times New Roman" w:hAnsi="Times New Roman" w:cs="Times New Roman"/>
          <w:b/>
          <w:bCs/>
          <w:color w:val="000000" w:themeColor="text1"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</w:rPr>
        <w:t>по лепке</w:t>
      </w:r>
      <w:r w:rsidRPr="00AD1CE3">
        <w:rPr>
          <w:rFonts w:ascii="Times New Roman" w:eastAsia="Times New Roman" w:hAnsi="Times New Roman" w:cs="Times New Roman"/>
          <w:b/>
          <w:bCs/>
          <w:color w:val="000000" w:themeColor="text1"/>
          <w:sz w:val="26"/>
        </w:rPr>
        <w:t xml:space="preserve"> в подготовительной группе</w:t>
      </w:r>
    </w:p>
    <w:p w:rsidR="00F5517F" w:rsidRPr="00AD1CE3" w:rsidRDefault="00F5517F" w:rsidP="00F5517F">
      <w:pPr>
        <w:shd w:val="clear" w:color="auto" w:fill="FFFFFF"/>
        <w:spacing w:after="0" w:line="315" w:lineRule="atLeast"/>
        <w:ind w:firstLine="284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D1CE3">
        <w:rPr>
          <w:rFonts w:ascii="Times New Roman" w:eastAsia="Times New Roman" w:hAnsi="Times New Roman" w:cs="Times New Roman"/>
          <w:b/>
          <w:bCs/>
          <w:color w:val="000000" w:themeColor="text1"/>
          <w:sz w:val="26"/>
        </w:rPr>
        <w:t>Тема: «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</w:rPr>
        <w:t>Создание героев сказки «Колобок»</w:t>
      </w:r>
      <w:r w:rsidRPr="00AD1CE3">
        <w:rPr>
          <w:rFonts w:ascii="Times New Roman" w:eastAsia="Times New Roman" w:hAnsi="Times New Roman" w:cs="Times New Roman"/>
          <w:b/>
          <w:bCs/>
          <w:color w:val="000000" w:themeColor="text1"/>
          <w:sz w:val="26"/>
        </w:rPr>
        <w:t>»</w:t>
      </w:r>
    </w:p>
    <w:p w:rsidR="00F5517F" w:rsidRDefault="00F5517F" w:rsidP="00F5517F">
      <w:pPr>
        <w:spacing w:before="74" w:after="7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5517F" w:rsidRPr="00F5517F" w:rsidRDefault="00F5517F" w:rsidP="00F5517F">
      <w:pPr>
        <w:spacing w:before="74" w:after="74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551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Программные задачи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F5517F" w:rsidRPr="00F5517F" w:rsidRDefault="00F5517F" w:rsidP="00F5517F">
      <w:pPr>
        <w:numPr>
          <w:ilvl w:val="0"/>
          <w:numId w:val="1"/>
        </w:numPr>
        <w:spacing w:before="100" w:beforeAutospacing="1" w:after="100" w:afterAutospacing="1" w:line="240" w:lineRule="auto"/>
        <w:ind w:left="49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Pr="00F551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чить задумывать содержание своей работы, доводить замысел до конца; </w:t>
      </w:r>
    </w:p>
    <w:p w:rsidR="00F5517F" w:rsidRPr="00F5517F" w:rsidRDefault="00F5517F" w:rsidP="00F5517F">
      <w:pPr>
        <w:numPr>
          <w:ilvl w:val="0"/>
          <w:numId w:val="1"/>
        </w:numPr>
        <w:spacing w:before="100" w:beforeAutospacing="1" w:after="100" w:afterAutospacing="1" w:line="240" w:lineRule="auto"/>
        <w:ind w:left="49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51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закреплять умение передавать строение фигуры человека, животных, размер растений, отношение по величине между человеком и животным;</w:t>
      </w:r>
    </w:p>
    <w:p w:rsidR="00F5517F" w:rsidRPr="00F5517F" w:rsidRDefault="00F5517F" w:rsidP="00F5517F">
      <w:pPr>
        <w:numPr>
          <w:ilvl w:val="0"/>
          <w:numId w:val="1"/>
        </w:numPr>
        <w:spacing w:before="100" w:beforeAutospacing="1" w:after="100" w:afterAutospacing="1" w:line="240" w:lineRule="auto"/>
        <w:ind w:left="49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51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развивать образные представления, воображение, мелкую моторику рук;</w:t>
      </w:r>
    </w:p>
    <w:p w:rsidR="00F5517F" w:rsidRPr="00F5517F" w:rsidRDefault="00F5517F" w:rsidP="00F5517F">
      <w:pPr>
        <w:numPr>
          <w:ilvl w:val="0"/>
          <w:numId w:val="1"/>
        </w:numPr>
        <w:spacing w:before="100" w:beforeAutospacing="1" w:after="100" w:afterAutospacing="1" w:line="240" w:lineRule="auto"/>
        <w:ind w:left="49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51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воспитывать самостоятельность, инициативу, творчество.</w:t>
      </w:r>
    </w:p>
    <w:p w:rsidR="00F5517F" w:rsidRPr="00F5517F" w:rsidRDefault="00F5517F" w:rsidP="00F5517F">
      <w:pPr>
        <w:spacing w:before="74" w:after="74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551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Материал</w:t>
      </w:r>
    </w:p>
    <w:p w:rsidR="00F5517F" w:rsidRPr="00F5517F" w:rsidRDefault="00F5517F" w:rsidP="00F5517F">
      <w:pPr>
        <w:spacing w:before="74" w:after="7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51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каждого ребенка:</w:t>
      </w:r>
    </w:p>
    <w:p w:rsidR="00F5517F" w:rsidRPr="00F5517F" w:rsidRDefault="00F5517F" w:rsidP="00F5517F">
      <w:pPr>
        <w:numPr>
          <w:ilvl w:val="0"/>
          <w:numId w:val="2"/>
        </w:numPr>
        <w:spacing w:before="100" w:beforeAutospacing="1" w:after="100" w:afterAutospacing="1" w:line="240" w:lineRule="auto"/>
        <w:ind w:left="49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51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коробка пластилина, дощечка, стека, салфетки;</w:t>
      </w:r>
    </w:p>
    <w:p w:rsidR="00F5517F" w:rsidRPr="00F5517F" w:rsidRDefault="00F5517F" w:rsidP="00F5517F">
      <w:pPr>
        <w:numPr>
          <w:ilvl w:val="0"/>
          <w:numId w:val="2"/>
        </w:numPr>
        <w:spacing w:before="100" w:beforeAutospacing="1" w:after="100" w:afterAutospacing="1" w:line="240" w:lineRule="auto"/>
        <w:ind w:left="49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51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бросовый материал: нитки, палочки от </w:t>
      </w:r>
      <w:proofErr w:type="spellStart"/>
      <w:r w:rsidRPr="00F551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чупсов</w:t>
      </w:r>
      <w:proofErr w:type="spellEnd"/>
      <w:r w:rsidRPr="00F551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зернышки арбуза;</w:t>
      </w:r>
    </w:p>
    <w:p w:rsidR="00F5517F" w:rsidRPr="00F5517F" w:rsidRDefault="00F5517F" w:rsidP="00F5517F">
      <w:pPr>
        <w:numPr>
          <w:ilvl w:val="0"/>
          <w:numId w:val="2"/>
        </w:numPr>
        <w:spacing w:before="100" w:beforeAutospacing="1" w:after="100" w:afterAutospacing="1" w:line="240" w:lineRule="auto"/>
        <w:ind w:left="49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51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стол, маленькая ширма, лист зеленой бумаги для травы, ватман для кроссворда, мольберт или подставка.</w:t>
      </w:r>
    </w:p>
    <w:p w:rsidR="00F5517F" w:rsidRPr="00F5517F" w:rsidRDefault="00F5517F" w:rsidP="00F5517F">
      <w:pPr>
        <w:spacing w:before="74" w:after="74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551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Предшествующая работа</w:t>
      </w:r>
    </w:p>
    <w:p w:rsidR="00F5517F" w:rsidRPr="00F5517F" w:rsidRDefault="00F5517F" w:rsidP="00F5517F">
      <w:pPr>
        <w:numPr>
          <w:ilvl w:val="0"/>
          <w:numId w:val="3"/>
        </w:numPr>
        <w:spacing w:before="100" w:beforeAutospacing="1" w:after="100" w:afterAutospacing="1" w:line="240" w:lineRule="auto"/>
        <w:ind w:left="49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</w:t>
      </w:r>
      <w:r w:rsidRPr="00F551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тение русских народных сказок;</w:t>
      </w:r>
    </w:p>
    <w:p w:rsidR="00F5517F" w:rsidRPr="00F5517F" w:rsidRDefault="00F5517F" w:rsidP="00F5517F">
      <w:pPr>
        <w:numPr>
          <w:ilvl w:val="0"/>
          <w:numId w:val="3"/>
        </w:numPr>
        <w:spacing w:before="100" w:beforeAutospacing="1" w:after="100" w:afterAutospacing="1" w:line="240" w:lineRule="auto"/>
        <w:ind w:left="49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51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отгадывание загадок из книги «1000 загадок» </w:t>
      </w:r>
      <w:proofErr w:type="spellStart"/>
      <w:r w:rsidRPr="00F551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Н.В.Елкина</w:t>
      </w:r>
      <w:proofErr w:type="spellEnd"/>
      <w:r w:rsidRPr="00F551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551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Т.И.Тарабарина</w:t>
      </w:r>
      <w:proofErr w:type="spellEnd"/>
      <w:r w:rsidRPr="00F551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F5517F" w:rsidRPr="00F5517F" w:rsidRDefault="00F5517F" w:rsidP="00F5517F">
      <w:pPr>
        <w:numPr>
          <w:ilvl w:val="0"/>
          <w:numId w:val="3"/>
        </w:numPr>
        <w:spacing w:before="100" w:beforeAutospacing="1" w:after="100" w:afterAutospacing="1" w:line="240" w:lineRule="auto"/>
        <w:ind w:left="49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51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разгадывание кроссвордов;</w:t>
      </w:r>
    </w:p>
    <w:p w:rsidR="00F5517F" w:rsidRPr="00F5517F" w:rsidRDefault="00F5517F" w:rsidP="00F5517F">
      <w:pPr>
        <w:numPr>
          <w:ilvl w:val="0"/>
          <w:numId w:val="3"/>
        </w:numPr>
        <w:spacing w:before="100" w:beforeAutospacing="1" w:after="100" w:afterAutospacing="1" w:line="240" w:lineRule="auto"/>
        <w:ind w:left="49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51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лепка людей, животных растений с использованием различных предметов бросового материала.</w:t>
      </w:r>
    </w:p>
    <w:p w:rsidR="00F5517F" w:rsidRPr="00F5517F" w:rsidRDefault="00F5517F" w:rsidP="00F5517F">
      <w:pPr>
        <w:spacing w:before="74" w:after="74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551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Ход</w:t>
      </w:r>
    </w:p>
    <w:p w:rsidR="00F5517F" w:rsidRPr="00F5517F" w:rsidRDefault="00F5517F" w:rsidP="00F5517F">
      <w:pPr>
        <w:spacing w:before="74" w:after="7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51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Сегодня к нам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</w:t>
      </w:r>
      <w:r w:rsidRPr="00F551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гости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пришел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домовенок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«Кузя»</w:t>
      </w:r>
      <w:r w:rsidRPr="00F551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чтобы посмотреть, как вы умеете лепить сказку.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 для начала он загадает</w:t>
      </w:r>
      <w:r w:rsidRPr="00F551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вам загадки.</w:t>
      </w:r>
    </w:p>
    <w:p w:rsidR="00F5517F" w:rsidRPr="00F5517F" w:rsidRDefault="00F5517F" w:rsidP="008D546F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51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 отца был мальчик странный,</w:t>
      </w:r>
    </w:p>
    <w:p w:rsidR="00F5517F" w:rsidRPr="00F5517F" w:rsidRDefault="00F5517F" w:rsidP="008D546F">
      <w:pPr>
        <w:tabs>
          <w:tab w:val="num" w:pos="0"/>
        </w:tabs>
        <w:spacing w:before="74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51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Необычный, деревянный,</w:t>
      </w:r>
    </w:p>
    <w:p w:rsidR="00F5517F" w:rsidRPr="00F5517F" w:rsidRDefault="00F5517F" w:rsidP="008D546F">
      <w:pPr>
        <w:tabs>
          <w:tab w:val="num" w:pos="0"/>
        </w:tabs>
        <w:spacing w:before="74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51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земле и под водой</w:t>
      </w:r>
    </w:p>
    <w:p w:rsidR="00F5517F" w:rsidRPr="00F5517F" w:rsidRDefault="00F5517F" w:rsidP="008D546F">
      <w:pPr>
        <w:tabs>
          <w:tab w:val="num" w:pos="0"/>
        </w:tabs>
        <w:spacing w:before="74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51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Искал ключик золотой</w:t>
      </w:r>
    </w:p>
    <w:p w:rsidR="00F5517F" w:rsidRPr="00F5517F" w:rsidRDefault="00F5517F" w:rsidP="008D546F">
      <w:pPr>
        <w:tabs>
          <w:tab w:val="num" w:pos="0"/>
        </w:tabs>
        <w:spacing w:before="74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51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Его девочка </w:t>
      </w:r>
      <w:proofErr w:type="spellStart"/>
      <w:r w:rsidRPr="00F551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Мальвина</w:t>
      </w:r>
      <w:proofErr w:type="spellEnd"/>
    </w:p>
    <w:p w:rsidR="00F5517F" w:rsidRPr="00F5517F" w:rsidRDefault="00F5517F" w:rsidP="008D546F">
      <w:pPr>
        <w:tabs>
          <w:tab w:val="num" w:pos="0"/>
        </w:tabs>
        <w:spacing w:before="74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51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Называла</w:t>
      </w:r>
      <w:r w:rsidRPr="008D54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…(Буратино)</w:t>
      </w:r>
    </w:p>
    <w:p w:rsidR="00F5517F" w:rsidRPr="00F5517F" w:rsidRDefault="00F5517F" w:rsidP="008D546F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51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Кто-то за кого-то</w:t>
      </w:r>
    </w:p>
    <w:p w:rsidR="00F5517F" w:rsidRPr="00F5517F" w:rsidRDefault="00F5517F" w:rsidP="008D546F">
      <w:pPr>
        <w:tabs>
          <w:tab w:val="num" w:pos="0"/>
        </w:tabs>
        <w:spacing w:before="74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51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Ухватился крепко.</w:t>
      </w:r>
    </w:p>
    <w:p w:rsidR="00F5517F" w:rsidRPr="00F5517F" w:rsidRDefault="00F5517F" w:rsidP="008D546F">
      <w:pPr>
        <w:tabs>
          <w:tab w:val="num" w:pos="0"/>
        </w:tabs>
        <w:spacing w:before="74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51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Ох, никак не вытянуть</w:t>
      </w:r>
    </w:p>
    <w:p w:rsidR="00F5517F" w:rsidRPr="00F5517F" w:rsidRDefault="00F5517F" w:rsidP="008D546F">
      <w:pPr>
        <w:tabs>
          <w:tab w:val="num" w:pos="0"/>
        </w:tabs>
        <w:spacing w:before="74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51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Ох, засела крепко!</w:t>
      </w:r>
    </w:p>
    <w:p w:rsidR="00F5517F" w:rsidRPr="00F5517F" w:rsidRDefault="00F5517F" w:rsidP="008D546F">
      <w:pPr>
        <w:tabs>
          <w:tab w:val="num" w:pos="0"/>
        </w:tabs>
        <w:spacing w:before="74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51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Что же это? </w:t>
      </w:r>
      <w:r w:rsidRPr="00F551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 (Репка)</w:t>
      </w:r>
    </w:p>
    <w:p w:rsidR="00F5517F" w:rsidRPr="00F5517F" w:rsidRDefault="00F5517F" w:rsidP="008D546F">
      <w:pPr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51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Воле леса, на опушке</w:t>
      </w:r>
    </w:p>
    <w:p w:rsidR="00F5517F" w:rsidRPr="00F5517F" w:rsidRDefault="00F5517F" w:rsidP="008D546F">
      <w:pPr>
        <w:tabs>
          <w:tab w:val="num" w:pos="0"/>
        </w:tabs>
        <w:spacing w:before="74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51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Трое их живет в избушке,</w:t>
      </w:r>
    </w:p>
    <w:p w:rsidR="00F5517F" w:rsidRPr="00F5517F" w:rsidRDefault="00F5517F" w:rsidP="008D546F">
      <w:pPr>
        <w:tabs>
          <w:tab w:val="num" w:pos="0"/>
        </w:tabs>
        <w:spacing w:before="74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51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Там 3 стула  и 3 кружки,</w:t>
      </w:r>
    </w:p>
    <w:p w:rsidR="00F5517F" w:rsidRPr="00F5517F" w:rsidRDefault="00F5517F" w:rsidP="008D546F">
      <w:pPr>
        <w:tabs>
          <w:tab w:val="num" w:pos="0"/>
        </w:tabs>
        <w:spacing w:before="74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51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 кровати, 3 подушки</w:t>
      </w:r>
    </w:p>
    <w:p w:rsidR="00F5517F" w:rsidRPr="00F5517F" w:rsidRDefault="00F5517F" w:rsidP="008D546F">
      <w:pPr>
        <w:tabs>
          <w:tab w:val="num" w:pos="0"/>
        </w:tabs>
        <w:spacing w:before="74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51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Угадайте без подсказки,</w:t>
      </w:r>
    </w:p>
    <w:p w:rsidR="00F5517F" w:rsidRPr="00F5517F" w:rsidRDefault="00F5517F" w:rsidP="008D546F">
      <w:pPr>
        <w:tabs>
          <w:tab w:val="num" w:pos="0"/>
        </w:tabs>
        <w:spacing w:before="74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51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Кто герои этой сказки? </w:t>
      </w:r>
      <w:r w:rsidRPr="008D54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(3 медведя и Машенька)</w:t>
      </w:r>
    </w:p>
    <w:p w:rsidR="00F5517F" w:rsidRPr="00F5517F" w:rsidRDefault="00F5517F" w:rsidP="008D546F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51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Он ходит с длинной бородой,</w:t>
      </w:r>
    </w:p>
    <w:p w:rsidR="00F5517F" w:rsidRPr="00F5517F" w:rsidRDefault="00F5517F" w:rsidP="00F5517F">
      <w:pPr>
        <w:tabs>
          <w:tab w:val="num" w:pos="0"/>
        </w:tabs>
        <w:spacing w:before="74" w:after="7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51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Он очень жадный, хитрый, злой,</w:t>
      </w:r>
    </w:p>
    <w:p w:rsidR="00F5517F" w:rsidRPr="00F5517F" w:rsidRDefault="00F5517F" w:rsidP="00F5517F">
      <w:pPr>
        <w:tabs>
          <w:tab w:val="num" w:pos="0"/>
        </w:tabs>
        <w:spacing w:before="74" w:after="7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51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 все ж не испугает нас</w:t>
      </w:r>
    </w:p>
    <w:p w:rsidR="00F5517F" w:rsidRPr="00F5517F" w:rsidRDefault="00F5517F" w:rsidP="00F5517F">
      <w:pPr>
        <w:tabs>
          <w:tab w:val="num" w:pos="0"/>
        </w:tabs>
        <w:spacing w:before="74" w:after="7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51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Разбойник этот </w:t>
      </w:r>
      <w:r w:rsidRPr="008D54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…(Карабас)</w:t>
      </w:r>
    </w:p>
    <w:p w:rsidR="00F5517F" w:rsidRPr="00F5517F" w:rsidRDefault="00F5517F" w:rsidP="008D546F">
      <w:pPr>
        <w:numPr>
          <w:ilvl w:val="0"/>
          <w:numId w:val="8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51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Бабушка девочку очень любила,</w:t>
      </w:r>
    </w:p>
    <w:p w:rsidR="00F5517F" w:rsidRPr="00F5517F" w:rsidRDefault="00F5517F" w:rsidP="008D546F">
      <w:pPr>
        <w:tabs>
          <w:tab w:val="num" w:pos="0"/>
        </w:tabs>
        <w:spacing w:before="74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51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Шапочку красную ей подарила,</w:t>
      </w:r>
    </w:p>
    <w:p w:rsidR="00F5517F" w:rsidRPr="00F5517F" w:rsidRDefault="00F5517F" w:rsidP="008D546F">
      <w:pPr>
        <w:tabs>
          <w:tab w:val="num" w:pos="0"/>
        </w:tabs>
        <w:spacing w:before="74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51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Девочка имя забыла свое</w:t>
      </w:r>
    </w:p>
    <w:p w:rsidR="00F5517F" w:rsidRPr="00F5517F" w:rsidRDefault="00F5517F" w:rsidP="008D546F">
      <w:pPr>
        <w:tabs>
          <w:tab w:val="num" w:pos="0"/>
        </w:tabs>
        <w:spacing w:before="74"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551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Ну, отгадайте, как звали ее?</w:t>
      </w:r>
      <w:r w:rsidR="008D54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546F" w:rsidRPr="008D54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(Красная шапочка)</w:t>
      </w:r>
    </w:p>
    <w:p w:rsidR="00F5517F" w:rsidRPr="00F5517F" w:rsidRDefault="00F5517F" w:rsidP="008D546F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51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Всех на свете он добрей,</w:t>
      </w:r>
    </w:p>
    <w:p w:rsidR="00F5517F" w:rsidRPr="00F5517F" w:rsidRDefault="00F5517F" w:rsidP="008D546F">
      <w:pPr>
        <w:tabs>
          <w:tab w:val="num" w:pos="0"/>
        </w:tabs>
        <w:spacing w:before="74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51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Лечит он больных зверей</w:t>
      </w:r>
    </w:p>
    <w:p w:rsidR="00F5517F" w:rsidRPr="00F5517F" w:rsidRDefault="00F5517F" w:rsidP="008D546F">
      <w:pPr>
        <w:tabs>
          <w:tab w:val="num" w:pos="0"/>
        </w:tabs>
        <w:spacing w:before="74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51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однажды бегемота</w:t>
      </w:r>
    </w:p>
    <w:p w:rsidR="00F5517F" w:rsidRPr="00F5517F" w:rsidRDefault="00F5517F" w:rsidP="008D546F">
      <w:pPr>
        <w:tabs>
          <w:tab w:val="num" w:pos="0"/>
        </w:tabs>
        <w:spacing w:before="74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51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Вытащил он из болота </w:t>
      </w:r>
      <w:r w:rsidRPr="008D54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(Айболит)</w:t>
      </w:r>
    </w:p>
    <w:p w:rsidR="00F5517F" w:rsidRPr="00F5517F" w:rsidRDefault="00F5517F" w:rsidP="008D546F">
      <w:pPr>
        <w:numPr>
          <w:ilvl w:val="0"/>
          <w:numId w:val="10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51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Она легка, как по канату</w:t>
      </w:r>
    </w:p>
    <w:p w:rsidR="00F5517F" w:rsidRPr="00F5517F" w:rsidRDefault="00F5517F" w:rsidP="008D546F">
      <w:pPr>
        <w:tabs>
          <w:tab w:val="num" w:pos="0"/>
        </w:tabs>
        <w:spacing w:before="74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51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Пройдет по тоненькой веревочке,</w:t>
      </w:r>
    </w:p>
    <w:p w:rsidR="00F5517F" w:rsidRPr="00F5517F" w:rsidRDefault="00F5517F" w:rsidP="008D546F">
      <w:pPr>
        <w:tabs>
          <w:tab w:val="num" w:pos="0"/>
        </w:tabs>
        <w:spacing w:before="74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51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Она жила в цветке когда-то,</w:t>
      </w:r>
    </w:p>
    <w:p w:rsidR="00F5517F" w:rsidRPr="00F5517F" w:rsidRDefault="00F5517F" w:rsidP="008D546F">
      <w:pPr>
        <w:tabs>
          <w:tab w:val="num" w:pos="0"/>
        </w:tabs>
        <w:spacing w:before="74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51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Ну, как ее зовут?   </w:t>
      </w:r>
      <w:r w:rsidRPr="008D54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</w:t>
      </w:r>
      <w:proofErr w:type="spellStart"/>
      <w:r w:rsidRPr="008D54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Дюймовочка</w:t>
      </w:r>
      <w:proofErr w:type="spellEnd"/>
      <w:r w:rsidRPr="008D54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F5517F" w:rsidRPr="00F5517F" w:rsidRDefault="00F5517F" w:rsidP="008D546F">
      <w:pPr>
        <w:numPr>
          <w:ilvl w:val="0"/>
          <w:numId w:val="11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51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Толстяк живет на крыше,</w:t>
      </w:r>
    </w:p>
    <w:p w:rsidR="00F5517F" w:rsidRPr="00F5517F" w:rsidRDefault="00F5517F" w:rsidP="008D546F">
      <w:pPr>
        <w:tabs>
          <w:tab w:val="num" w:pos="0"/>
        </w:tabs>
        <w:spacing w:before="74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51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Летает он всех выше   </w:t>
      </w:r>
      <w:r w:rsidRPr="008D54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</w:t>
      </w:r>
      <w:proofErr w:type="spellStart"/>
      <w:r w:rsidRPr="008D54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Карлсон</w:t>
      </w:r>
      <w:proofErr w:type="spellEnd"/>
      <w:r w:rsidRPr="008D54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</w:t>
      </w:r>
      <w:r w:rsidRPr="00F551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5517F" w:rsidRPr="00F5517F" w:rsidRDefault="00F5517F" w:rsidP="008D546F">
      <w:pPr>
        <w:numPr>
          <w:ilvl w:val="0"/>
          <w:numId w:val="12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51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Сейчас потолкуем о книжке другой,</w:t>
      </w:r>
    </w:p>
    <w:p w:rsidR="00F5517F" w:rsidRPr="00F5517F" w:rsidRDefault="00F5517F" w:rsidP="008D546F">
      <w:pPr>
        <w:tabs>
          <w:tab w:val="num" w:pos="0"/>
        </w:tabs>
        <w:spacing w:before="74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51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Тут синее море, тут берег морской.</w:t>
      </w:r>
    </w:p>
    <w:p w:rsidR="00F5517F" w:rsidRPr="00F5517F" w:rsidRDefault="00F5517F" w:rsidP="008D546F">
      <w:pPr>
        <w:tabs>
          <w:tab w:val="num" w:pos="0"/>
        </w:tabs>
        <w:spacing w:before="74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51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Старик вышел к морю,</w:t>
      </w:r>
    </w:p>
    <w:p w:rsidR="00F5517F" w:rsidRPr="00F5517F" w:rsidRDefault="00F5517F" w:rsidP="008D546F">
      <w:pPr>
        <w:tabs>
          <w:tab w:val="num" w:pos="0"/>
        </w:tabs>
        <w:spacing w:before="74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51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Он невод забросит,</w:t>
      </w:r>
    </w:p>
    <w:p w:rsidR="00F5517F" w:rsidRPr="00F5517F" w:rsidRDefault="00F5517F" w:rsidP="008D546F">
      <w:pPr>
        <w:tabs>
          <w:tab w:val="num" w:pos="0"/>
        </w:tabs>
        <w:spacing w:before="74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51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Кого – то поймает и что-то попросит.</w:t>
      </w:r>
    </w:p>
    <w:p w:rsidR="00F5517F" w:rsidRPr="00F5517F" w:rsidRDefault="00F5517F" w:rsidP="008D546F">
      <w:pPr>
        <w:tabs>
          <w:tab w:val="num" w:pos="0"/>
        </w:tabs>
        <w:spacing w:before="74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51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 жадной старухе рассказ тот пойдет,</w:t>
      </w:r>
    </w:p>
    <w:p w:rsidR="00F5517F" w:rsidRPr="00F5517F" w:rsidRDefault="00F5517F" w:rsidP="008D546F">
      <w:pPr>
        <w:tabs>
          <w:tab w:val="num" w:pos="0"/>
        </w:tabs>
        <w:spacing w:before="74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51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жадность, поверьте, к добру не ведет.</w:t>
      </w:r>
    </w:p>
    <w:p w:rsidR="00F5517F" w:rsidRPr="00F5517F" w:rsidRDefault="00F5517F" w:rsidP="008D546F">
      <w:pPr>
        <w:tabs>
          <w:tab w:val="num" w:pos="0"/>
        </w:tabs>
        <w:spacing w:before="74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51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кончится дело все тем же корытом,</w:t>
      </w:r>
    </w:p>
    <w:p w:rsidR="00F5517F" w:rsidRPr="00F5517F" w:rsidRDefault="00F5517F" w:rsidP="008D546F">
      <w:pPr>
        <w:tabs>
          <w:tab w:val="num" w:pos="0"/>
        </w:tabs>
        <w:spacing w:before="74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51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 только не новым,</w:t>
      </w:r>
    </w:p>
    <w:p w:rsidR="00F5517F" w:rsidRPr="00F5517F" w:rsidRDefault="00F5517F" w:rsidP="008D546F">
      <w:pPr>
        <w:tabs>
          <w:tab w:val="num" w:pos="0"/>
        </w:tabs>
        <w:spacing w:before="74"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551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 старым, разбитым…. </w:t>
      </w:r>
      <w:r w:rsidRPr="008D54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(Золотая рыбка).</w:t>
      </w:r>
    </w:p>
    <w:p w:rsidR="008D546F" w:rsidRDefault="008D546F" w:rsidP="008D546F">
      <w:pPr>
        <w:spacing w:before="74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5517F" w:rsidRDefault="008D546F" w:rsidP="008D546F">
      <w:pPr>
        <w:spacing w:before="74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Молодцы! Знаете сказки!</w:t>
      </w:r>
      <w:r w:rsidR="00F5517F" w:rsidRPr="00F551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 вот какой сюжет сказки мы будем лепить, узнаем, разгадав этот кроссворд. В нем загаданы герои разных сказок, а полученное выделенное слово и будет наша сказка.</w:t>
      </w:r>
    </w:p>
    <w:p w:rsidR="008D546F" w:rsidRDefault="008D546F" w:rsidP="008D546F">
      <w:pPr>
        <w:spacing w:before="74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D546F" w:rsidRDefault="008D546F" w:rsidP="008D546F">
      <w:pPr>
        <w:spacing w:before="74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D546F" w:rsidRDefault="008D546F" w:rsidP="008D546F">
      <w:pPr>
        <w:spacing w:before="74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D546F" w:rsidRDefault="008D546F" w:rsidP="008D546F">
      <w:pPr>
        <w:spacing w:before="74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33"/>
        <w:gridCol w:w="746"/>
        <w:gridCol w:w="732"/>
        <w:gridCol w:w="732"/>
        <w:gridCol w:w="745"/>
        <w:gridCol w:w="752"/>
        <w:gridCol w:w="733"/>
        <w:gridCol w:w="733"/>
        <w:gridCol w:w="733"/>
        <w:gridCol w:w="733"/>
        <w:gridCol w:w="733"/>
        <w:gridCol w:w="733"/>
        <w:gridCol w:w="733"/>
      </w:tblGrid>
      <w:tr w:rsidR="003060C5" w:rsidTr="003060C5">
        <w:tc>
          <w:tcPr>
            <w:tcW w:w="733" w:type="dxa"/>
          </w:tcPr>
          <w:p w:rsidR="003060C5" w:rsidRDefault="003060C5" w:rsidP="008D546F">
            <w:pPr>
              <w:spacing w:before="7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dxa"/>
          </w:tcPr>
          <w:p w:rsidR="003060C5" w:rsidRDefault="003060C5" w:rsidP="008D546F">
            <w:pPr>
              <w:spacing w:before="7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dxa"/>
          </w:tcPr>
          <w:p w:rsidR="003060C5" w:rsidRDefault="003060C5" w:rsidP="008D546F">
            <w:pPr>
              <w:spacing w:before="7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dxa"/>
          </w:tcPr>
          <w:p w:rsidR="003060C5" w:rsidRDefault="003060C5" w:rsidP="008D546F">
            <w:pPr>
              <w:spacing w:before="7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5" w:type="dxa"/>
          </w:tcPr>
          <w:p w:rsidR="003060C5" w:rsidRDefault="003060C5" w:rsidP="008D546F">
            <w:pPr>
              <w:spacing w:before="7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0000"/>
          </w:tcPr>
          <w:p w:rsidR="003060C5" w:rsidRDefault="003060C5" w:rsidP="008D546F">
            <w:pPr>
              <w:spacing w:before="7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733" w:type="dxa"/>
            <w:shd w:val="clear" w:color="auto" w:fill="E36C0A" w:themeFill="accent6" w:themeFillShade="BF"/>
          </w:tcPr>
          <w:p w:rsidR="003060C5" w:rsidRDefault="003060C5" w:rsidP="008D546F">
            <w:pPr>
              <w:spacing w:before="7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3" w:type="dxa"/>
            <w:shd w:val="clear" w:color="auto" w:fill="E36C0A" w:themeFill="accent6" w:themeFillShade="BF"/>
          </w:tcPr>
          <w:p w:rsidR="003060C5" w:rsidRDefault="003060C5" w:rsidP="008D546F">
            <w:pPr>
              <w:spacing w:before="7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3" w:type="dxa"/>
            <w:shd w:val="clear" w:color="auto" w:fill="E36C0A" w:themeFill="accent6" w:themeFillShade="BF"/>
          </w:tcPr>
          <w:p w:rsidR="003060C5" w:rsidRDefault="003060C5" w:rsidP="008D546F">
            <w:pPr>
              <w:spacing w:before="7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3" w:type="dxa"/>
            <w:shd w:val="clear" w:color="auto" w:fill="E36C0A" w:themeFill="accent6" w:themeFillShade="BF"/>
          </w:tcPr>
          <w:p w:rsidR="003060C5" w:rsidRDefault="003060C5" w:rsidP="008D546F">
            <w:pPr>
              <w:spacing w:before="7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3" w:type="dxa"/>
            <w:shd w:val="clear" w:color="auto" w:fill="E36C0A" w:themeFill="accent6" w:themeFillShade="BF"/>
          </w:tcPr>
          <w:p w:rsidR="003060C5" w:rsidRDefault="003060C5" w:rsidP="008D546F">
            <w:pPr>
              <w:spacing w:before="7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3" w:type="dxa"/>
            <w:shd w:val="clear" w:color="auto" w:fill="E36C0A" w:themeFill="accent6" w:themeFillShade="BF"/>
          </w:tcPr>
          <w:p w:rsidR="003060C5" w:rsidRDefault="003060C5" w:rsidP="008D546F">
            <w:pPr>
              <w:spacing w:before="7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3" w:type="dxa"/>
          </w:tcPr>
          <w:p w:rsidR="003060C5" w:rsidRDefault="003060C5" w:rsidP="008D546F">
            <w:pPr>
              <w:spacing w:before="7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060C5" w:rsidTr="003060C5">
        <w:tc>
          <w:tcPr>
            <w:tcW w:w="733" w:type="dxa"/>
          </w:tcPr>
          <w:p w:rsidR="003060C5" w:rsidRDefault="003060C5" w:rsidP="008D546F">
            <w:pPr>
              <w:spacing w:before="7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dxa"/>
          </w:tcPr>
          <w:p w:rsidR="003060C5" w:rsidRDefault="003060C5" w:rsidP="008D546F">
            <w:pPr>
              <w:spacing w:before="7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dxa"/>
          </w:tcPr>
          <w:p w:rsidR="003060C5" w:rsidRDefault="003060C5" w:rsidP="008D546F">
            <w:pPr>
              <w:spacing w:before="7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dxa"/>
          </w:tcPr>
          <w:p w:rsidR="003060C5" w:rsidRDefault="003060C5" w:rsidP="008D546F">
            <w:pPr>
              <w:spacing w:before="7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E36C0A" w:themeFill="accent6" w:themeFillShade="BF"/>
          </w:tcPr>
          <w:p w:rsidR="003060C5" w:rsidRDefault="003060C5" w:rsidP="008D546F">
            <w:pPr>
              <w:spacing w:before="7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52" w:type="dxa"/>
            <w:shd w:val="clear" w:color="auto" w:fill="FF0000"/>
          </w:tcPr>
          <w:p w:rsidR="003060C5" w:rsidRDefault="003060C5" w:rsidP="008D546F">
            <w:pPr>
              <w:spacing w:before="7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</w:p>
        </w:tc>
        <w:tc>
          <w:tcPr>
            <w:tcW w:w="733" w:type="dxa"/>
            <w:shd w:val="clear" w:color="auto" w:fill="E36C0A" w:themeFill="accent6" w:themeFillShade="BF"/>
          </w:tcPr>
          <w:p w:rsidR="003060C5" w:rsidRDefault="003060C5" w:rsidP="008D546F">
            <w:pPr>
              <w:spacing w:before="7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3" w:type="dxa"/>
            <w:shd w:val="clear" w:color="auto" w:fill="E36C0A" w:themeFill="accent6" w:themeFillShade="BF"/>
          </w:tcPr>
          <w:p w:rsidR="003060C5" w:rsidRDefault="003060C5" w:rsidP="008D546F">
            <w:pPr>
              <w:spacing w:before="7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3" w:type="dxa"/>
          </w:tcPr>
          <w:p w:rsidR="003060C5" w:rsidRDefault="003060C5" w:rsidP="008D546F">
            <w:pPr>
              <w:spacing w:before="7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3" w:type="dxa"/>
          </w:tcPr>
          <w:p w:rsidR="003060C5" w:rsidRDefault="003060C5" w:rsidP="008D546F">
            <w:pPr>
              <w:spacing w:before="7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3" w:type="dxa"/>
          </w:tcPr>
          <w:p w:rsidR="003060C5" w:rsidRDefault="003060C5" w:rsidP="008D546F">
            <w:pPr>
              <w:spacing w:before="7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3" w:type="dxa"/>
          </w:tcPr>
          <w:p w:rsidR="003060C5" w:rsidRDefault="003060C5" w:rsidP="008D546F">
            <w:pPr>
              <w:spacing w:before="7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3" w:type="dxa"/>
          </w:tcPr>
          <w:p w:rsidR="003060C5" w:rsidRDefault="003060C5" w:rsidP="008D546F">
            <w:pPr>
              <w:spacing w:before="7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060C5" w:rsidTr="003060C5">
        <w:tc>
          <w:tcPr>
            <w:tcW w:w="733" w:type="dxa"/>
          </w:tcPr>
          <w:p w:rsidR="003060C5" w:rsidRDefault="003060C5" w:rsidP="008D546F">
            <w:pPr>
              <w:spacing w:before="7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E36C0A" w:themeFill="accent6" w:themeFillShade="BF"/>
          </w:tcPr>
          <w:p w:rsidR="003060C5" w:rsidRDefault="003060C5" w:rsidP="008D546F">
            <w:pPr>
              <w:spacing w:before="7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32" w:type="dxa"/>
            <w:shd w:val="clear" w:color="auto" w:fill="E36C0A" w:themeFill="accent6" w:themeFillShade="BF"/>
          </w:tcPr>
          <w:p w:rsidR="003060C5" w:rsidRDefault="003060C5" w:rsidP="008D546F">
            <w:pPr>
              <w:spacing w:before="7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dxa"/>
            <w:shd w:val="clear" w:color="auto" w:fill="E36C0A" w:themeFill="accent6" w:themeFillShade="BF"/>
          </w:tcPr>
          <w:p w:rsidR="003060C5" w:rsidRDefault="003060C5" w:rsidP="008D546F">
            <w:pPr>
              <w:spacing w:before="7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E36C0A" w:themeFill="accent6" w:themeFillShade="BF"/>
          </w:tcPr>
          <w:p w:rsidR="003060C5" w:rsidRDefault="003060C5" w:rsidP="008D546F">
            <w:pPr>
              <w:spacing w:before="7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0000"/>
          </w:tcPr>
          <w:p w:rsidR="003060C5" w:rsidRDefault="003060C5" w:rsidP="008D546F">
            <w:pPr>
              <w:spacing w:before="7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</w:p>
        </w:tc>
        <w:tc>
          <w:tcPr>
            <w:tcW w:w="733" w:type="dxa"/>
          </w:tcPr>
          <w:p w:rsidR="003060C5" w:rsidRDefault="003060C5" w:rsidP="008D546F">
            <w:pPr>
              <w:spacing w:before="7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3" w:type="dxa"/>
          </w:tcPr>
          <w:p w:rsidR="003060C5" w:rsidRDefault="003060C5" w:rsidP="008D546F">
            <w:pPr>
              <w:spacing w:before="7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3" w:type="dxa"/>
          </w:tcPr>
          <w:p w:rsidR="003060C5" w:rsidRDefault="003060C5" w:rsidP="008D546F">
            <w:pPr>
              <w:spacing w:before="7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3" w:type="dxa"/>
          </w:tcPr>
          <w:p w:rsidR="003060C5" w:rsidRDefault="003060C5" w:rsidP="008D546F">
            <w:pPr>
              <w:spacing w:before="7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3" w:type="dxa"/>
          </w:tcPr>
          <w:p w:rsidR="003060C5" w:rsidRDefault="003060C5" w:rsidP="008D546F">
            <w:pPr>
              <w:spacing w:before="7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3" w:type="dxa"/>
          </w:tcPr>
          <w:p w:rsidR="003060C5" w:rsidRDefault="003060C5" w:rsidP="008D546F">
            <w:pPr>
              <w:spacing w:before="7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3" w:type="dxa"/>
          </w:tcPr>
          <w:p w:rsidR="003060C5" w:rsidRDefault="003060C5" w:rsidP="008D546F">
            <w:pPr>
              <w:spacing w:before="7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060C5" w:rsidTr="003060C5">
        <w:tc>
          <w:tcPr>
            <w:tcW w:w="733" w:type="dxa"/>
          </w:tcPr>
          <w:p w:rsidR="003060C5" w:rsidRDefault="003060C5" w:rsidP="008D546F">
            <w:pPr>
              <w:spacing w:before="7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dxa"/>
          </w:tcPr>
          <w:p w:rsidR="003060C5" w:rsidRDefault="003060C5" w:rsidP="008D546F">
            <w:pPr>
              <w:spacing w:before="7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dxa"/>
          </w:tcPr>
          <w:p w:rsidR="003060C5" w:rsidRDefault="003060C5" w:rsidP="008D546F">
            <w:pPr>
              <w:spacing w:before="7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dxa"/>
          </w:tcPr>
          <w:p w:rsidR="003060C5" w:rsidRDefault="003060C5" w:rsidP="008D546F">
            <w:pPr>
              <w:spacing w:before="7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E36C0A" w:themeFill="accent6" w:themeFillShade="BF"/>
          </w:tcPr>
          <w:p w:rsidR="003060C5" w:rsidRDefault="003060C5" w:rsidP="008D546F">
            <w:pPr>
              <w:spacing w:before="7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52" w:type="dxa"/>
            <w:shd w:val="clear" w:color="auto" w:fill="FF0000"/>
          </w:tcPr>
          <w:p w:rsidR="003060C5" w:rsidRDefault="003060C5" w:rsidP="008D546F">
            <w:pPr>
              <w:spacing w:before="7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</w:p>
        </w:tc>
        <w:tc>
          <w:tcPr>
            <w:tcW w:w="733" w:type="dxa"/>
            <w:shd w:val="clear" w:color="auto" w:fill="E36C0A" w:themeFill="accent6" w:themeFillShade="BF"/>
          </w:tcPr>
          <w:p w:rsidR="003060C5" w:rsidRDefault="003060C5" w:rsidP="008D546F">
            <w:pPr>
              <w:spacing w:before="7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3" w:type="dxa"/>
            <w:shd w:val="clear" w:color="auto" w:fill="E36C0A" w:themeFill="accent6" w:themeFillShade="BF"/>
          </w:tcPr>
          <w:p w:rsidR="003060C5" w:rsidRDefault="003060C5" w:rsidP="008D546F">
            <w:pPr>
              <w:spacing w:before="7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3" w:type="dxa"/>
            <w:shd w:val="clear" w:color="auto" w:fill="E36C0A" w:themeFill="accent6" w:themeFillShade="BF"/>
          </w:tcPr>
          <w:p w:rsidR="003060C5" w:rsidRDefault="003060C5" w:rsidP="008D546F">
            <w:pPr>
              <w:spacing w:before="7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3" w:type="dxa"/>
            <w:shd w:val="clear" w:color="auto" w:fill="E36C0A" w:themeFill="accent6" w:themeFillShade="BF"/>
          </w:tcPr>
          <w:p w:rsidR="003060C5" w:rsidRDefault="003060C5" w:rsidP="008D546F">
            <w:pPr>
              <w:spacing w:before="7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3" w:type="dxa"/>
            <w:shd w:val="clear" w:color="auto" w:fill="E36C0A" w:themeFill="accent6" w:themeFillShade="BF"/>
          </w:tcPr>
          <w:p w:rsidR="003060C5" w:rsidRDefault="003060C5" w:rsidP="008D546F">
            <w:pPr>
              <w:spacing w:before="7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3" w:type="dxa"/>
          </w:tcPr>
          <w:p w:rsidR="003060C5" w:rsidRDefault="003060C5" w:rsidP="008D546F">
            <w:pPr>
              <w:spacing w:before="7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3" w:type="dxa"/>
          </w:tcPr>
          <w:p w:rsidR="003060C5" w:rsidRDefault="003060C5" w:rsidP="008D546F">
            <w:pPr>
              <w:spacing w:before="7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060C5" w:rsidTr="003060C5">
        <w:tc>
          <w:tcPr>
            <w:tcW w:w="733" w:type="dxa"/>
          </w:tcPr>
          <w:p w:rsidR="003060C5" w:rsidRDefault="003060C5" w:rsidP="008D546F">
            <w:pPr>
              <w:spacing w:before="7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dxa"/>
          </w:tcPr>
          <w:p w:rsidR="003060C5" w:rsidRDefault="003060C5" w:rsidP="008D546F">
            <w:pPr>
              <w:spacing w:before="7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dxa"/>
          </w:tcPr>
          <w:p w:rsidR="003060C5" w:rsidRDefault="003060C5" w:rsidP="008D546F">
            <w:pPr>
              <w:spacing w:before="7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dxa"/>
          </w:tcPr>
          <w:p w:rsidR="003060C5" w:rsidRDefault="003060C5" w:rsidP="008D546F">
            <w:pPr>
              <w:spacing w:before="7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5" w:type="dxa"/>
          </w:tcPr>
          <w:p w:rsidR="003060C5" w:rsidRDefault="003060C5" w:rsidP="008D546F">
            <w:pPr>
              <w:spacing w:before="7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0000"/>
          </w:tcPr>
          <w:p w:rsidR="003060C5" w:rsidRDefault="003060C5" w:rsidP="003060C5">
            <w:pPr>
              <w:spacing w:before="7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Б</w:t>
            </w:r>
            <w:proofErr w:type="gramEnd"/>
          </w:p>
        </w:tc>
        <w:tc>
          <w:tcPr>
            <w:tcW w:w="733" w:type="dxa"/>
            <w:shd w:val="clear" w:color="auto" w:fill="E36C0A" w:themeFill="accent6" w:themeFillShade="BF"/>
          </w:tcPr>
          <w:p w:rsidR="003060C5" w:rsidRDefault="003060C5" w:rsidP="008D546F">
            <w:pPr>
              <w:spacing w:before="7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3" w:type="dxa"/>
            <w:shd w:val="clear" w:color="auto" w:fill="E36C0A" w:themeFill="accent6" w:themeFillShade="BF"/>
          </w:tcPr>
          <w:p w:rsidR="003060C5" w:rsidRDefault="003060C5" w:rsidP="008D546F">
            <w:pPr>
              <w:spacing w:before="7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3" w:type="dxa"/>
            <w:shd w:val="clear" w:color="auto" w:fill="E36C0A" w:themeFill="accent6" w:themeFillShade="BF"/>
          </w:tcPr>
          <w:p w:rsidR="003060C5" w:rsidRDefault="003060C5" w:rsidP="008D546F">
            <w:pPr>
              <w:spacing w:before="7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3" w:type="dxa"/>
            <w:shd w:val="clear" w:color="auto" w:fill="E36C0A" w:themeFill="accent6" w:themeFillShade="BF"/>
          </w:tcPr>
          <w:p w:rsidR="003060C5" w:rsidRDefault="003060C5" w:rsidP="008D546F">
            <w:pPr>
              <w:spacing w:before="7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3" w:type="dxa"/>
            <w:shd w:val="clear" w:color="auto" w:fill="E36C0A" w:themeFill="accent6" w:themeFillShade="BF"/>
          </w:tcPr>
          <w:p w:rsidR="003060C5" w:rsidRDefault="003060C5" w:rsidP="008D546F">
            <w:pPr>
              <w:spacing w:before="7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3" w:type="dxa"/>
            <w:shd w:val="clear" w:color="auto" w:fill="E36C0A" w:themeFill="accent6" w:themeFillShade="BF"/>
          </w:tcPr>
          <w:p w:rsidR="003060C5" w:rsidRDefault="003060C5" w:rsidP="008D546F">
            <w:pPr>
              <w:spacing w:before="7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3" w:type="dxa"/>
            <w:shd w:val="clear" w:color="auto" w:fill="E36C0A" w:themeFill="accent6" w:themeFillShade="BF"/>
          </w:tcPr>
          <w:p w:rsidR="003060C5" w:rsidRDefault="003060C5" w:rsidP="008D546F">
            <w:pPr>
              <w:spacing w:before="7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060C5" w:rsidTr="003060C5">
        <w:tc>
          <w:tcPr>
            <w:tcW w:w="733" w:type="dxa"/>
          </w:tcPr>
          <w:p w:rsidR="003060C5" w:rsidRDefault="003060C5" w:rsidP="008D546F">
            <w:pPr>
              <w:spacing w:before="7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dxa"/>
          </w:tcPr>
          <w:p w:rsidR="003060C5" w:rsidRDefault="003060C5" w:rsidP="008D546F">
            <w:pPr>
              <w:spacing w:before="7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dxa"/>
            <w:shd w:val="clear" w:color="auto" w:fill="E36C0A" w:themeFill="accent6" w:themeFillShade="BF"/>
          </w:tcPr>
          <w:p w:rsidR="003060C5" w:rsidRDefault="003060C5" w:rsidP="008D546F">
            <w:pPr>
              <w:spacing w:before="7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32" w:type="dxa"/>
            <w:shd w:val="clear" w:color="auto" w:fill="E36C0A" w:themeFill="accent6" w:themeFillShade="BF"/>
          </w:tcPr>
          <w:p w:rsidR="003060C5" w:rsidRDefault="003060C5" w:rsidP="008D546F">
            <w:pPr>
              <w:spacing w:before="7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E36C0A" w:themeFill="accent6" w:themeFillShade="BF"/>
          </w:tcPr>
          <w:p w:rsidR="003060C5" w:rsidRDefault="003060C5" w:rsidP="008D546F">
            <w:pPr>
              <w:spacing w:before="7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0000"/>
          </w:tcPr>
          <w:p w:rsidR="003060C5" w:rsidRDefault="003060C5" w:rsidP="008D546F">
            <w:pPr>
              <w:spacing w:before="7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</w:p>
        </w:tc>
        <w:tc>
          <w:tcPr>
            <w:tcW w:w="733" w:type="dxa"/>
            <w:shd w:val="clear" w:color="auto" w:fill="E36C0A" w:themeFill="accent6" w:themeFillShade="BF"/>
          </w:tcPr>
          <w:p w:rsidR="003060C5" w:rsidRDefault="003060C5" w:rsidP="008D546F">
            <w:pPr>
              <w:spacing w:before="7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3" w:type="dxa"/>
            <w:shd w:val="clear" w:color="auto" w:fill="E36C0A" w:themeFill="accent6" w:themeFillShade="BF"/>
          </w:tcPr>
          <w:p w:rsidR="003060C5" w:rsidRDefault="003060C5" w:rsidP="008D546F">
            <w:pPr>
              <w:spacing w:before="7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3" w:type="dxa"/>
            <w:shd w:val="clear" w:color="auto" w:fill="E36C0A" w:themeFill="accent6" w:themeFillShade="BF"/>
          </w:tcPr>
          <w:p w:rsidR="003060C5" w:rsidRDefault="003060C5" w:rsidP="008D546F">
            <w:pPr>
              <w:spacing w:before="7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3" w:type="dxa"/>
          </w:tcPr>
          <w:p w:rsidR="003060C5" w:rsidRDefault="003060C5" w:rsidP="008D546F">
            <w:pPr>
              <w:spacing w:before="7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3" w:type="dxa"/>
          </w:tcPr>
          <w:p w:rsidR="003060C5" w:rsidRDefault="003060C5" w:rsidP="008D546F">
            <w:pPr>
              <w:spacing w:before="7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3" w:type="dxa"/>
          </w:tcPr>
          <w:p w:rsidR="003060C5" w:rsidRDefault="003060C5" w:rsidP="008D546F">
            <w:pPr>
              <w:spacing w:before="7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3" w:type="dxa"/>
          </w:tcPr>
          <w:p w:rsidR="003060C5" w:rsidRDefault="003060C5" w:rsidP="008D546F">
            <w:pPr>
              <w:spacing w:before="7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060C5" w:rsidTr="003060C5">
        <w:tc>
          <w:tcPr>
            <w:tcW w:w="733" w:type="dxa"/>
          </w:tcPr>
          <w:p w:rsidR="003060C5" w:rsidRDefault="003060C5" w:rsidP="008D546F">
            <w:pPr>
              <w:spacing w:before="7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dxa"/>
          </w:tcPr>
          <w:p w:rsidR="003060C5" w:rsidRDefault="003060C5" w:rsidP="008D546F">
            <w:pPr>
              <w:spacing w:before="7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dxa"/>
          </w:tcPr>
          <w:p w:rsidR="003060C5" w:rsidRDefault="003060C5" w:rsidP="008D546F">
            <w:pPr>
              <w:spacing w:before="7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dxa"/>
            <w:shd w:val="clear" w:color="auto" w:fill="E36C0A" w:themeFill="accent6" w:themeFillShade="BF"/>
          </w:tcPr>
          <w:p w:rsidR="003060C5" w:rsidRDefault="003060C5" w:rsidP="008D546F">
            <w:pPr>
              <w:spacing w:before="7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45" w:type="dxa"/>
            <w:shd w:val="clear" w:color="auto" w:fill="E36C0A" w:themeFill="accent6" w:themeFillShade="BF"/>
          </w:tcPr>
          <w:p w:rsidR="003060C5" w:rsidRDefault="003060C5" w:rsidP="008D546F">
            <w:pPr>
              <w:spacing w:before="7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0000"/>
          </w:tcPr>
          <w:p w:rsidR="003060C5" w:rsidRDefault="003060C5" w:rsidP="008D546F">
            <w:pPr>
              <w:spacing w:before="7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</w:p>
        </w:tc>
        <w:tc>
          <w:tcPr>
            <w:tcW w:w="733" w:type="dxa"/>
            <w:shd w:val="clear" w:color="auto" w:fill="E36C0A" w:themeFill="accent6" w:themeFillShade="BF"/>
          </w:tcPr>
          <w:p w:rsidR="003060C5" w:rsidRDefault="003060C5" w:rsidP="008D546F">
            <w:pPr>
              <w:spacing w:before="7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3" w:type="dxa"/>
          </w:tcPr>
          <w:p w:rsidR="003060C5" w:rsidRDefault="003060C5" w:rsidP="008D546F">
            <w:pPr>
              <w:spacing w:before="7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3" w:type="dxa"/>
          </w:tcPr>
          <w:p w:rsidR="003060C5" w:rsidRDefault="003060C5" w:rsidP="008D546F">
            <w:pPr>
              <w:spacing w:before="7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3" w:type="dxa"/>
          </w:tcPr>
          <w:p w:rsidR="003060C5" w:rsidRDefault="003060C5" w:rsidP="008D546F">
            <w:pPr>
              <w:spacing w:before="7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3" w:type="dxa"/>
          </w:tcPr>
          <w:p w:rsidR="003060C5" w:rsidRDefault="003060C5" w:rsidP="008D546F">
            <w:pPr>
              <w:spacing w:before="7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3" w:type="dxa"/>
          </w:tcPr>
          <w:p w:rsidR="003060C5" w:rsidRDefault="003060C5" w:rsidP="008D546F">
            <w:pPr>
              <w:spacing w:before="7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3" w:type="dxa"/>
          </w:tcPr>
          <w:p w:rsidR="003060C5" w:rsidRDefault="003060C5" w:rsidP="008D546F">
            <w:pPr>
              <w:spacing w:before="7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D546F" w:rsidRDefault="008D546F" w:rsidP="008D546F">
      <w:pPr>
        <w:spacing w:before="74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D546F" w:rsidRPr="00F5517F" w:rsidRDefault="008D546F" w:rsidP="008D546F">
      <w:pPr>
        <w:spacing w:before="74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5517F" w:rsidRPr="00F5517F" w:rsidRDefault="00F5517F" w:rsidP="008D546F">
      <w:pPr>
        <w:numPr>
          <w:ilvl w:val="0"/>
          <w:numId w:val="13"/>
        </w:numPr>
        <w:tabs>
          <w:tab w:val="clear" w:pos="360"/>
        </w:tabs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51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Он с пропеллером, </w:t>
      </w:r>
    </w:p>
    <w:p w:rsidR="00F5517F" w:rsidRPr="00F5517F" w:rsidRDefault="008D546F" w:rsidP="008D546F">
      <w:pPr>
        <w:spacing w:before="74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F5517F" w:rsidRPr="00F551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живет на крыше, </w:t>
      </w:r>
    </w:p>
    <w:p w:rsidR="00F5517F" w:rsidRPr="00F5517F" w:rsidRDefault="008D546F" w:rsidP="008D546F">
      <w:pPr>
        <w:spacing w:before="74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F5517F" w:rsidRPr="00F551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он любит варенье, </w:t>
      </w:r>
    </w:p>
    <w:p w:rsidR="00F5517F" w:rsidRPr="00F5517F" w:rsidRDefault="008D546F" w:rsidP="008D546F">
      <w:pPr>
        <w:spacing w:before="74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F5517F" w:rsidRPr="00F551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летает всех выше</w:t>
      </w:r>
      <w:proofErr w:type="gramStart"/>
      <w:r w:rsidR="00F5517F" w:rsidRPr="00F551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Карлсон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F5517F" w:rsidRPr="00F5517F" w:rsidRDefault="00F5517F" w:rsidP="008D546F">
      <w:pPr>
        <w:numPr>
          <w:ilvl w:val="0"/>
          <w:numId w:val="14"/>
        </w:numPr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51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Кто зимой холодной ходит хмурый и голодный</w:t>
      </w:r>
      <w:proofErr w:type="gramStart"/>
      <w:r w:rsidRPr="00F551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</w:t>
      </w:r>
      <w:r w:rsidR="008D54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="008D54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Волк)</w:t>
      </w:r>
    </w:p>
    <w:p w:rsidR="00F5517F" w:rsidRPr="00F5517F" w:rsidRDefault="00F5517F" w:rsidP="008D546F">
      <w:pPr>
        <w:numPr>
          <w:ilvl w:val="0"/>
          <w:numId w:val="14"/>
        </w:numPr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51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Все время стучит, </w:t>
      </w:r>
    </w:p>
    <w:p w:rsidR="00F5517F" w:rsidRPr="00F5517F" w:rsidRDefault="008D546F" w:rsidP="008D546F">
      <w:pPr>
        <w:spacing w:before="74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F5517F" w:rsidRPr="00F551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Деревья долбит, </w:t>
      </w:r>
    </w:p>
    <w:p w:rsidR="00F5517F" w:rsidRPr="00F5517F" w:rsidRDefault="008D546F" w:rsidP="008D546F">
      <w:pPr>
        <w:spacing w:before="74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F5517F" w:rsidRPr="00F551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 их не калечит,</w:t>
      </w:r>
    </w:p>
    <w:p w:rsidR="00F5517F" w:rsidRPr="00F5517F" w:rsidRDefault="008D546F" w:rsidP="008D546F">
      <w:pPr>
        <w:spacing w:before="74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F5517F" w:rsidRPr="00F551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только их лечит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(Дятел)</w:t>
      </w:r>
    </w:p>
    <w:p w:rsidR="00F5517F" w:rsidRPr="00F5517F" w:rsidRDefault="00F5517F" w:rsidP="008D546F">
      <w:pPr>
        <w:numPr>
          <w:ilvl w:val="0"/>
          <w:numId w:val="15"/>
        </w:numPr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51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Она красива и мила, </w:t>
      </w:r>
    </w:p>
    <w:p w:rsidR="00F5517F" w:rsidRPr="00F5517F" w:rsidRDefault="008D546F" w:rsidP="008D546F">
      <w:pPr>
        <w:spacing w:before="74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F5517F" w:rsidRPr="00F551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имя ей от слова зола.</w:t>
      </w:r>
      <w:r w:rsidR="003060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(Золушка)</w:t>
      </w:r>
    </w:p>
    <w:p w:rsidR="00F5517F" w:rsidRPr="00F5517F" w:rsidRDefault="00F5517F" w:rsidP="008D546F">
      <w:pPr>
        <w:numPr>
          <w:ilvl w:val="0"/>
          <w:numId w:val="16"/>
        </w:numPr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51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Человечек  деревянный</w:t>
      </w:r>
    </w:p>
    <w:p w:rsidR="00F5517F" w:rsidRPr="00F5517F" w:rsidRDefault="003060C5" w:rsidP="008D546F">
      <w:pPr>
        <w:spacing w:before="74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F5517F" w:rsidRPr="00F551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воде и под водой</w:t>
      </w:r>
    </w:p>
    <w:p w:rsidR="00F5517F" w:rsidRPr="00F5517F" w:rsidRDefault="003060C5" w:rsidP="008D546F">
      <w:pPr>
        <w:spacing w:before="74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F5517F" w:rsidRPr="00F551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Ищет ключик золотой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(Буратино)</w:t>
      </w:r>
    </w:p>
    <w:p w:rsidR="00F5517F" w:rsidRPr="00F5517F" w:rsidRDefault="00F5517F" w:rsidP="008D546F">
      <w:pPr>
        <w:numPr>
          <w:ilvl w:val="0"/>
          <w:numId w:val="17"/>
        </w:numPr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51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Лечит маленьких детей,</w:t>
      </w:r>
    </w:p>
    <w:p w:rsidR="00F5517F" w:rsidRPr="00F5517F" w:rsidRDefault="003060C5" w:rsidP="008D546F">
      <w:pPr>
        <w:spacing w:before="74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F5517F" w:rsidRPr="00F551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Лечит маленьких зверей,</w:t>
      </w:r>
    </w:p>
    <w:p w:rsidR="00F5517F" w:rsidRPr="00F5517F" w:rsidRDefault="003060C5" w:rsidP="008D546F">
      <w:pPr>
        <w:spacing w:before="74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F5517F" w:rsidRPr="00F551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Сквозь очки свои глядит</w:t>
      </w:r>
    </w:p>
    <w:p w:rsidR="00F5517F" w:rsidRPr="00F5517F" w:rsidRDefault="003060C5" w:rsidP="008D546F">
      <w:pPr>
        <w:spacing w:before="74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F5517F" w:rsidRPr="00F551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Добрый докто</w:t>
      </w:r>
      <w:proofErr w:type="gramStart"/>
      <w:r w:rsidR="00F5517F" w:rsidRPr="00F551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="00F5517F" w:rsidRPr="00F551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Айболит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F5517F" w:rsidRPr="00F5517F" w:rsidRDefault="00F5517F" w:rsidP="008D546F">
      <w:pPr>
        <w:numPr>
          <w:ilvl w:val="0"/>
          <w:numId w:val="18"/>
        </w:numPr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51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 же эта за девица,</w:t>
      </w:r>
    </w:p>
    <w:p w:rsidR="00F5517F" w:rsidRPr="00F5517F" w:rsidRDefault="003060C5" w:rsidP="008D546F">
      <w:pPr>
        <w:spacing w:before="74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F5517F" w:rsidRPr="00F551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 швея, не мастерица,</w:t>
      </w:r>
    </w:p>
    <w:p w:rsidR="00F5517F" w:rsidRPr="00F5517F" w:rsidRDefault="003060C5" w:rsidP="008D546F">
      <w:pPr>
        <w:spacing w:before="74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F5517F" w:rsidRPr="00F551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Ничего сама не шьет,</w:t>
      </w:r>
    </w:p>
    <w:p w:rsidR="00F5517F" w:rsidRPr="00F5517F" w:rsidRDefault="003060C5" w:rsidP="008D546F">
      <w:pPr>
        <w:spacing w:before="74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F5517F" w:rsidRPr="00F551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в иголках круглый го</w:t>
      </w:r>
      <w:proofErr w:type="gramStart"/>
      <w:r w:rsidR="00F5517F" w:rsidRPr="00F551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Елка)</w:t>
      </w:r>
    </w:p>
    <w:p w:rsidR="00F5517F" w:rsidRPr="00F5517F" w:rsidRDefault="00F5517F" w:rsidP="008D546F">
      <w:pPr>
        <w:spacing w:before="74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51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Вот мы узнали название сказки, по которой мы с вами будем не только лепить, но еще и обыгрывать свои поделки.</w:t>
      </w:r>
    </w:p>
    <w:p w:rsidR="00F5517F" w:rsidRPr="00F5517F" w:rsidRDefault="00F5517F" w:rsidP="00F5517F">
      <w:pPr>
        <w:spacing w:before="74" w:after="74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F551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Мы с вами уже беседовали по этой сказке, говорил</w:t>
      </w:r>
      <w:proofErr w:type="gramStart"/>
      <w:r w:rsidRPr="00F551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о ее</w:t>
      </w:r>
      <w:proofErr w:type="gramEnd"/>
      <w:r w:rsidRPr="00F551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героях. Сейчас вы подумаете, и выберете, кто кого или что будет лепить. </w:t>
      </w:r>
      <w:r w:rsidRPr="00F5517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Дети садятся за заранее накрытые столы и приступают к работе. Помочь детям выбрать разнообразную тему лепки, для того чтобы были вылеплены все герои, все атрибуты сказки. В ходе работы помочь детям добиться более выразительного образа, использую бросовый и природный материал. </w:t>
      </w:r>
      <w:r w:rsidRPr="00F5517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lastRenderedPageBreak/>
        <w:t>Тому из детей, кто сделает свою работу раньше других, предложить слепить на выбор цветок, дерево, травку.</w:t>
      </w:r>
    </w:p>
    <w:p w:rsidR="00F5517F" w:rsidRPr="00F5517F" w:rsidRDefault="00F5517F" w:rsidP="00F5517F">
      <w:pPr>
        <w:spacing w:before="74" w:after="74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F5517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После того, как дети слепят, предложить им оживить свои фигурки, отнести свои работы на заранее подготовленный стол за ширму, растения расставить перед ширмой. После лепки проводится физкультминутка.</w:t>
      </w:r>
    </w:p>
    <w:p w:rsidR="00F5517F" w:rsidRPr="00F5517F" w:rsidRDefault="00F5517F" w:rsidP="00F5517F">
      <w:pPr>
        <w:spacing w:before="74" w:after="7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51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Скок – поскок, скок – поскок,</w:t>
      </w:r>
    </w:p>
    <w:p w:rsidR="00F5517F" w:rsidRPr="00F5517F" w:rsidRDefault="00F5517F" w:rsidP="00F5517F">
      <w:pPr>
        <w:spacing w:before="74" w:after="7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51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Зайка прыгнул на пенек.</w:t>
      </w:r>
    </w:p>
    <w:p w:rsidR="00F5517F" w:rsidRPr="00F5517F" w:rsidRDefault="00F5517F" w:rsidP="00F5517F">
      <w:pPr>
        <w:spacing w:before="74" w:after="7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51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В барабан он громко бьет,</w:t>
      </w:r>
    </w:p>
    <w:p w:rsidR="00F5517F" w:rsidRPr="00F5517F" w:rsidRDefault="00F5517F" w:rsidP="00F5517F">
      <w:pPr>
        <w:spacing w:before="74" w:after="7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51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В чехарду играть зовет.</w:t>
      </w:r>
    </w:p>
    <w:p w:rsidR="00F5517F" w:rsidRPr="00F5517F" w:rsidRDefault="00F5517F" w:rsidP="00F5517F">
      <w:pPr>
        <w:spacing w:before="74" w:after="7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51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Лапки вверх, лапки вниз,</w:t>
      </w:r>
    </w:p>
    <w:p w:rsidR="00F5517F" w:rsidRPr="00F5517F" w:rsidRDefault="00F5517F" w:rsidP="00F5517F">
      <w:pPr>
        <w:spacing w:before="74" w:after="7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51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На носочках подтянись,</w:t>
      </w:r>
    </w:p>
    <w:p w:rsidR="00F5517F" w:rsidRPr="00F5517F" w:rsidRDefault="00F5517F" w:rsidP="00F5517F">
      <w:pPr>
        <w:spacing w:before="74" w:after="7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51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       А затем </w:t>
      </w:r>
      <w:proofErr w:type="gramStart"/>
      <w:r w:rsidRPr="00F551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присядку</w:t>
      </w:r>
      <w:proofErr w:type="gramEnd"/>
      <w:r w:rsidRPr="00F551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F5517F" w:rsidRPr="00F5517F" w:rsidRDefault="00F5517F" w:rsidP="00F5517F">
      <w:pPr>
        <w:spacing w:before="74" w:after="7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51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Чтоб не мерзли лапки.</w:t>
      </w:r>
    </w:p>
    <w:p w:rsidR="00F5517F" w:rsidRPr="00F5517F" w:rsidRDefault="00F5517F" w:rsidP="00F5517F">
      <w:pPr>
        <w:spacing w:before="74" w:after="74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F5517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Когда дети </w:t>
      </w:r>
      <w:proofErr w:type="gramStart"/>
      <w:r w:rsidRPr="00F5517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лепят</w:t>
      </w:r>
      <w:proofErr w:type="gramEnd"/>
      <w:r w:rsidRPr="00F5517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звучит тихая музыка в грамзаписи.</w:t>
      </w:r>
    </w:p>
    <w:p w:rsidR="00F5517F" w:rsidRPr="00F5517F" w:rsidRDefault="00F5517F" w:rsidP="00F5517F">
      <w:pPr>
        <w:spacing w:before="74" w:after="7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517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Часть детей берут стулья и садятся перед столом (6-8 человек). Дети, которые будут озвучивать  </w:t>
      </w:r>
      <w:proofErr w:type="gramStart"/>
      <w:r w:rsidRPr="00F5517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героев</w:t>
      </w:r>
      <w:proofErr w:type="gramEnd"/>
      <w:r w:rsidRPr="00F5517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обыгрывают сказку по ролям. В конце сказки все звери и дед с бабкой услышат песню колобка (для лисы) придут на поляну.</w:t>
      </w:r>
    </w:p>
    <w:p w:rsidR="00F5517F" w:rsidRPr="00F5517F" w:rsidRDefault="00F5517F" w:rsidP="00F5517F">
      <w:pPr>
        <w:spacing w:before="74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F551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Дети: «Ой, Колобок, какого же красивого мы тебя слепили и не </w:t>
      </w:r>
      <w:proofErr w:type="gramStart"/>
      <w:r w:rsidRPr="00F551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будем мы тебя есть</w:t>
      </w:r>
      <w:proofErr w:type="gramEnd"/>
      <w:r w:rsidRPr="00F551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а все вместе лучше потанцуем». </w:t>
      </w:r>
      <w:r w:rsidRPr="00F5517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Дети берут вылепленных героев, вместе пляшут – под веселую музыку.</w:t>
      </w:r>
    </w:p>
    <w:p w:rsidR="007C18BE" w:rsidRDefault="007C18BE" w:rsidP="00F5517F">
      <w:pPr>
        <w:spacing w:line="240" w:lineRule="auto"/>
      </w:pPr>
    </w:p>
    <w:sectPr w:rsidR="007C18BE" w:rsidSect="007C1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5467"/>
    <w:multiLevelType w:val="multilevel"/>
    <w:tmpl w:val="5D085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C152D21"/>
    <w:multiLevelType w:val="multilevel"/>
    <w:tmpl w:val="1B68B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9301CF"/>
    <w:multiLevelType w:val="multilevel"/>
    <w:tmpl w:val="427844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010EC5"/>
    <w:multiLevelType w:val="multilevel"/>
    <w:tmpl w:val="B3101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53DCC"/>
    <w:multiLevelType w:val="multilevel"/>
    <w:tmpl w:val="16E83A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D80DED"/>
    <w:multiLevelType w:val="multilevel"/>
    <w:tmpl w:val="BA1A13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48751E"/>
    <w:multiLevelType w:val="multilevel"/>
    <w:tmpl w:val="8F66C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D16C3B"/>
    <w:multiLevelType w:val="multilevel"/>
    <w:tmpl w:val="E69CA8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C118ED"/>
    <w:multiLevelType w:val="multilevel"/>
    <w:tmpl w:val="BE0A35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A16BDA"/>
    <w:multiLevelType w:val="multilevel"/>
    <w:tmpl w:val="996C4C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8E58BE"/>
    <w:multiLevelType w:val="multilevel"/>
    <w:tmpl w:val="7F4AA4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34B73"/>
    <w:multiLevelType w:val="multilevel"/>
    <w:tmpl w:val="7BE69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1C7FBC"/>
    <w:multiLevelType w:val="multilevel"/>
    <w:tmpl w:val="6CFC8A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4E6F5F"/>
    <w:multiLevelType w:val="multilevel"/>
    <w:tmpl w:val="D488F4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356460"/>
    <w:multiLevelType w:val="multilevel"/>
    <w:tmpl w:val="0FCC6D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62442C"/>
    <w:multiLevelType w:val="multilevel"/>
    <w:tmpl w:val="107852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E55461"/>
    <w:multiLevelType w:val="multilevel"/>
    <w:tmpl w:val="AB3EF0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852DCE"/>
    <w:multiLevelType w:val="multilevel"/>
    <w:tmpl w:val="CFCEC6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1"/>
  </w:num>
  <w:num w:numId="5">
    <w:abstractNumId w:val="16"/>
  </w:num>
  <w:num w:numId="6">
    <w:abstractNumId w:val="7"/>
  </w:num>
  <w:num w:numId="7">
    <w:abstractNumId w:val="13"/>
  </w:num>
  <w:num w:numId="8">
    <w:abstractNumId w:val="9"/>
  </w:num>
  <w:num w:numId="9">
    <w:abstractNumId w:val="4"/>
  </w:num>
  <w:num w:numId="10">
    <w:abstractNumId w:val="5"/>
  </w:num>
  <w:num w:numId="11">
    <w:abstractNumId w:val="12"/>
  </w:num>
  <w:num w:numId="12">
    <w:abstractNumId w:val="8"/>
  </w:num>
  <w:num w:numId="13">
    <w:abstractNumId w:val="0"/>
  </w:num>
  <w:num w:numId="14">
    <w:abstractNumId w:val="17"/>
  </w:num>
  <w:num w:numId="15">
    <w:abstractNumId w:val="10"/>
  </w:num>
  <w:num w:numId="16">
    <w:abstractNumId w:val="14"/>
  </w:num>
  <w:num w:numId="17">
    <w:abstractNumId w:val="15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>
    <w:useFELayout/>
  </w:compat>
  <w:rsids>
    <w:rsidRoot w:val="00F5517F"/>
    <w:rsid w:val="003060C5"/>
    <w:rsid w:val="00470D1A"/>
    <w:rsid w:val="007C18BE"/>
    <w:rsid w:val="0087635F"/>
    <w:rsid w:val="008D546F"/>
    <w:rsid w:val="00F55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5517F"/>
    <w:pPr>
      <w:spacing w:before="74" w:after="7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F5517F"/>
  </w:style>
  <w:style w:type="character" w:customStyle="1" w:styleId="c4">
    <w:name w:val="c4"/>
    <w:basedOn w:val="a0"/>
    <w:rsid w:val="00F5517F"/>
  </w:style>
  <w:style w:type="paragraph" w:customStyle="1" w:styleId="c3">
    <w:name w:val="c3"/>
    <w:basedOn w:val="a"/>
    <w:rsid w:val="00F5517F"/>
    <w:pPr>
      <w:spacing w:before="74" w:after="7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8D54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3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9128">
                  <w:marLeft w:val="0"/>
                  <w:marRight w:val="0"/>
                  <w:marTop w:val="0"/>
                  <w:marBottom w:val="0"/>
                  <w:divBdr>
                    <w:top w:val="single" w:sz="12" w:space="2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1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42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1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92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89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49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07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43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352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498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156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487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525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426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7931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1928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7243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124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6558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0459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08348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5650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15136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20351">
                  <w:marLeft w:val="0"/>
                  <w:marRight w:val="0"/>
                  <w:marTop w:val="0"/>
                  <w:marBottom w:val="0"/>
                  <w:divBdr>
                    <w:top w:val="single" w:sz="12" w:space="2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9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56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55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45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525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916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697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214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095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710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7883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1620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915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9545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3109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0932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2408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9962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2326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5234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0479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94857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A43C0-4097-47A6-B220-3B810B58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4</cp:revision>
  <dcterms:created xsi:type="dcterms:W3CDTF">2018-01-25T03:42:00Z</dcterms:created>
  <dcterms:modified xsi:type="dcterms:W3CDTF">2018-01-25T09:48:00Z</dcterms:modified>
</cp:coreProperties>
</file>